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05" w:rsidRPr="005C0490" w:rsidRDefault="00277505" w:rsidP="0027750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C0490">
        <w:rPr>
          <w:rFonts w:ascii="Times New Roman" w:hAnsi="Times New Roman"/>
          <w:b/>
          <w:sz w:val="24"/>
          <w:szCs w:val="24"/>
        </w:rPr>
        <w:t>Вих</w:t>
      </w:r>
      <w:proofErr w:type="spellEnd"/>
      <w:r w:rsidRPr="005C0490">
        <w:rPr>
          <w:rFonts w:ascii="Times New Roman" w:hAnsi="Times New Roman"/>
          <w:b/>
          <w:sz w:val="24"/>
          <w:szCs w:val="24"/>
        </w:rPr>
        <w:t xml:space="preserve">. №                                                                     </w:t>
      </w:r>
      <w:r w:rsidRPr="005C0490">
        <w:rPr>
          <w:rFonts w:ascii="Times New Roman" w:hAnsi="Times New Roman"/>
          <w:b/>
          <w:sz w:val="24"/>
          <w:szCs w:val="24"/>
        </w:rPr>
        <w:tab/>
        <w:t xml:space="preserve">                                  ДП «АМПУ» </w:t>
      </w:r>
    </w:p>
    <w:p w:rsidR="00277505" w:rsidRPr="005C0490" w:rsidRDefault="00277505" w:rsidP="00277505">
      <w:pPr>
        <w:rPr>
          <w:rFonts w:ascii="Times New Roman" w:hAnsi="Times New Roman"/>
          <w:b/>
          <w:sz w:val="24"/>
          <w:szCs w:val="24"/>
        </w:rPr>
      </w:pP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C0490">
        <w:rPr>
          <w:rFonts w:ascii="Times New Roman" w:hAnsi="Times New Roman"/>
          <w:b/>
          <w:sz w:val="24"/>
          <w:szCs w:val="24"/>
        </w:rPr>
        <w:tab/>
      </w:r>
      <w:r w:rsidRPr="005C0490"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:rsidR="00277505" w:rsidRPr="005C0490" w:rsidRDefault="00277505" w:rsidP="00277505">
      <w:pPr>
        <w:rPr>
          <w:rFonts w:ascii="Times New Roman" w:hAnsi="Times New Roman"/>
          <w:b/>
          <w:sz w:val="24"/>
          <w:szCs w:val="24"/>
        </w:rPr>
      </w:pPr>
      <w:r w:rsidRPr="005C0490">
        <w:rPr>
          <w:rFonts w:ascii="Times New Roman" w:hAnsi="Times New Roman"/>
          <w:b/>
          <w:sz w:val="24"/>
          <w:szCs w:val="24"/>
        </w:rPr>
        <w:t xml:space="preserve">Дата “__” ____ 2022 р.                                                    </w:t>
      </w:r>
      <w:r w:rsidRPr="005C0490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</w:p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</w:p>
    <w:p w:rsidR="00277505" w:rsidRPr="005C0490" w:rsidRDefault="00277505" w:rsidP="0027750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0490">
        <w:rPr>
          <w:rFonts w:ascii="Times New Roman" w:hAnsi="Times New Roman"/>
          <w:b/>
          <w:sz w:val="24"/>
          <w:szCs w:val="24"/>
        </w:rPr>
        <w:t>ЗАЯВКА</w:t>
      </w:r>
    </w:p>
    <w:p w:rsidR="00277505" w:rsidRPr="005C0490" w:rsidRDefault="00277505" w:rsidP="00277505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77505" w:rsidRDefault="00277505" w:rsidP="00277505">
      <w:pPr>
        <w:rPr>
          <w:rFonts w:ascii="Times New Roman" w:hAnsi="Times New Roman"/>
          <w:sz w:val="24"/>
          <w:szCs w:val="24"/>
        </w:rPr>
      </w:pPr>
      <w:r w:rsidRPr="005C0490">
        <w:rPr>
          <w:rFonts w:ascii="Times New Roman" w:hAnsi="Times New Roman"/>
          <w:sz w:val="24"/>
          <w:szCs w:val="24"/>
        </w:rPr>
        <w:t>Агентська компанія ___________________________, як представник судновласника, просить Вас включити до плану формування каравану:</w:t>
      </w:r>
    </w:p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"/>
        <w:gridCol w:w="1295"/>
        <w:gridCol w:w="1275"/>
        <w:gridCol w:w="1559"/>
        <w:gridCol w:w="1134"/>
        <w:gridCol w:w="1701"/>
        <w:gridCol w:w="1560"/>
        <w:gridCol w:w="1301"/>
        <w:gridCol w:w="1301"/>
        <w:gridCol w:w="1225"/>
        <w:gridCol w:w="1558"/>
        <w:gridCol w:w="1223"/>
      </w:tblGrid>
      <w:tr w:rsidR="00C64939" w:rsidRPr="00F96DBC" w:rsidTr="00C64939">
        <w:tc>
          <w:tcPr>
            <w:tcW w:w="407" w:type="dxa"/>
          </w:tcPr>
          <w:p w:rsidR="00C64939" w:rsidRPr="00F96DBC" w:rsidRDefault="00C64939" w:rsidP="00F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5" w:type="dxa"/>
          </w:tcPr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>Назва судна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’s name</w:t>
            </w:r>
          </w:p>
        </w:tc>
        <w:tc>
          <w:tcPr>
            <w:tcW w:w="1275" w:type="dxa"/>
          </w:tcPr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Прапор</w:t>
            </w: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4939" w:rsidRP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Flag</w:t>
            </w:r>
          </w:p>
        </w:tc>
        <w:tc>
          <w:tcPr>
            <w:tcW w:w="1559" w:type="dxa"/>
          </w:tcPr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Судновласник </w:t>
            </w: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Shipowner</w:t>
            </w:r>
            <w:proofErr w:type="spellEnd"/>
          </w:p>
        </w:tc>
        <w:tc>
          <w:tcPr>
            <w:tcW w:w="1134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IMO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64939" w:rsidRDefault="00C64939" w:rsidP="0015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 xml:space="preserve">Довжина,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ширина, </w:t>
            </w: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64939" w:rsidRPr="00F96DBC" w:rsidRDefault="00C64939" w:rsidP="00C6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</w:t>
            </w:r>
            <w:r w:rsidRPr="008D4D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breadth</w:t>
            </w:r>
            <w:r w:rsidRPr="008D4D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560" w:type="dxa"/>
          </w:tcPr>
          <w:p w:rsidR="00C64939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Осадка на прихід </w:t>
            </w:r>
          </w:p>
          <w:p w:rsidR="00C64939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4939" w:rsidRPr="00F96DBC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D6D">
              <w:rPr>
                <w:rFonts w:ascii="Times New Roman" w:hAnsi="Times New Roman" w:cs="Times New Roman"/>
                <w:sz w:val="20"/>
                <w:szCs w:val="20"/>
              </w:rPr>
              <w:t>Draft</w:t>
            </w:r>
            <w:proofErr w:type="spellEnd"/>
            <w:r w:rsidRPr="008D4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D6D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8D4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D6D">
              <w:rPr>
                <w:rFonts w:ascii="Times New Roman" w:hAnsi="Times New Roman" w:cs="Times New Roman"/>
                <w:sz w:val="20"/>
                <w:szCs w:val="20"/>
              </w:rPr>
              <w:t>arrival</w:t>
            </w:r>
            <w:proofErr w:type="spellEnd"/>
          </w:p>
        </w:tc>
        <w:tc>
          <w:tcPr>
            <w:tcW w:w="1301" w:type="dxa"/>
          </w:tcPr>
          <w:p w:rsidR="00C64939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 xml:space="preserve">Порт призначення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64939" w:rsidRPr="00F96DBC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 of destination</w:t>
            </w:r>
          </w:p>
        </w:tc>
        <w:tc>
          <w:tcPr>
            <w:tcW w:w="1301" w:type="dxa"/>
          </w:tcPr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 xml:space="preserve">Причал призначення </w:t>
            </w:r>
          </w:p>
          <w:p w:rsidR="00C64939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39" w:rsidRPr="00F96DBC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Berth of destination</w:t>
            </w:r>
          </w:p>
        </w:tc>
        <w:tc>
          <w:tcPr>
            <w:tcW w:w="1225" w:type="dxa"/>
          </w:tcPr>
          <w:p w:rsidR="00C64939" w:rsidRPr="002A278A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та ч</w:t>
            </w: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>ас прибуття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64939" w:rsidRPr="00F96DBC" w:rsidRDefault="00C64939" w:rsidP="002775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</w:t>
            </w:r>
          </w:p>
        </w:tc>
        <w:tc>
          <w:tcPr>
            <w:tcW w:w="1558" w:type="dxa"/>
          </w:tcPr>
          <w:p w:rsidR="00C64939" w:rsidRPr="00156524" w:rsidRDefault="00C64939" w:rsidP="008D4D6D">
            <w:pPr>
              <w:ind w:left="-139" w:right="-7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спутнікового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телефону капітана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Master’s </w:t>
            </w:r>
            <w:r w:rsidRPr="008D4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satellite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1223" w:type="dxa"/>
          </w:tcPr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64939" w:rsidRDefault="00C64939" w:rsidP="008D4D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64939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Notes</w:t>
            </w:r>
          </w:p>
        </w:tc>
      </w:tr>
      <w:tr w:rsidR="00C64939" w:rsidRPr="00F96DBC" w:rsidTr="00C64939">
        <w:tc>
          <w:tcPr>
            <w:tcW w:w="407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39" w:rsidRPr="00F96DBC" w:rsidTr="00C64939">
        <w:tc>
          <w:tcPr>
            <w:tcW w:w="407" w:type="dxa"/>
          </w:tcPr>
          <w:p w:rsidR="00C64939" w:rsidRPr="00277505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9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39" w:rsidRPr="00F96DBC" w:rsidTr="00C64939">
        <w:tc>
          <w:tcPr>
            <w:tcW w:w="407" w:type="dxa"/>
            <w:tcBorders>
              <w:bottom w:val="single" w:sz="4" w:space="0" w:color="auto"/>
            </w:tcBorders>
          </w:tcPr>
          <w:p w:rsidR="00C64939" w:rsidRPr="00277505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64939" w:rsidRPr="00F96DBC" w:rsidRDefault="00C64939" w:rsidP="00D7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</w:p>
    <w:p w:rsidR="00277505" w:rsidRDefault="00277505" w:rsidP="002775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Гарантійний лист капітана судна додається. </w:t>
      </w:r>
    </w:p>
    <w:p w:rsidR="002A278A" w:rsidRDefault="002A278A" w:rsidP="002775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дата та час прибуття вказуються з розрахунку прибуття в місце формування каравану на захід суден до морських портів України</w:t>
      </w:r>
    </w:p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</w:p>
    <w:p w:rsidR="00277505" w:rsidRDefault="00277505" w:rsidP="008D4D6D">
      <w:pPr>
        <w:jc w:val="center"/>
        <w:rPr>
          <w:rFonts w:ascii="Times New Roman" w:hAnsi="Times New Roman"/>
          <w:sz w:val="24"/>
          <w:szCs w:val="24"/>
        </w:rPr>
      </w:pPr>
      <w:r w:rsidRPr="005C049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   </w:t>
      </w:r>
      <w:r w:rsidR="008D4D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0490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</w:p>
    <w:p w:rsidR="00277505" w:rsidRPr="005C0490" w:rsidRDefault="00277505" w:rsidP="00277505">
      <w:pPr>
        <w:rPr>
          <w:rFonts w:ascii="Times New Roman" w:hAnsi="Times New Roman"/>
          <w:sz w:val="24"/>
          <w:szCs w:val="24"/>
        </w:rPr>
      </w:pPr>
      <w:r w:rsidRPr="005C0490">
        <w:rPr>
          <w:rFonts w:ascii="Times New Roman" w:hAnsi="Times New Roman"/>
          <w:sz w:val="24"/>
          <w:szCs w:val="24"/>
        </w:rPr>
        <w:t xml:space="preserve">  </w:t>
      </w:r>
    </w:p>
    <w:p w:rsidR="00277505" w:rsidRPr="005C0490" w:rsidRDefault="00277505" w:rsidP="00277505">
      <w:pPr>
        <w:rPr>
          <w:rFonts w:ascii="Times New Roman" w:eastAsia="MS Mincho" w:hAnsi="Times New Roman"/>
          <w:b/>
          <w:bCs/>
          <w:sz w:val="24"/>
          <w:szCs w:val="24"/>
        </w:rPr>
      </w:pPr>
      <w:r w:rsidRPr="005C0490">
        <w:rPr>
          <w:rFonts w:ascii="Times New Roman" w:hAnsi="Times New Roman"/>
          <w:sz w:val="24"/>
          <w:szCs w:val="24"/>
        </w:rPr>
        <w:t xml:space="preserve">Контактний </w:t>
      </w:r>
      <w:proofErr w:type="spellStart"/>
      <w:r w:rsidRPr="005C0490">
        <w:rPr>
          <w:rFonts w:ascii="Times New Roman" w:hAnsi="Times New Roman"/>
          <w:sz w:val="24"/>
          <w:szCs w:val="24"/>
        </w:rPr>
        <w:t>моб</w:t>
      </w:r>
      <w:proofErr w:type="spellEnd"/>
      <w:r w:rsidRPr="005C04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490">
        <w:rPr>
          <w:rFonts w:ascii="Times New Roman" w:hAnsi="Times New Roman"/>
          <w:sz w:val="24"/>
          <w:szCs w:val="24"/>
        </w:rPr>
        <w:t xml:space="preserve">№  </w:t>
      </w:r>
    </w:p>
    <w:p w:rsidR="003F01DC" w:rsidRDefault="003F01DC" w:rsidP="003F01DC">
      <w:pPr>
        <w:jc w:val="center"/>
        <w:rPr>
          <w:rFonts w:ascii="Times New Roman" w:hAnsi="Times New Roman" w:cs="Times New Roman"/>
        </w:rPr>
      </w:pPr>
    </w:p>
    <w:sectPr w:rsidR="003F01DC" w:rsidSect="008D4D6D">
      <w:pgSz w:w="16838" w:h="11906" w:orient="landscape"/>
      <w:pgMar w:top="993" w:right="851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998"/>
    <w:rsid w:val="00156524"/>
    <w:rsid w:val="00241F6E"/>
    <w:rsid w:val="00277505"/>
    <w:rsid w:val="002A278A"/>
    <w:rsid w:val="002C5998"/>
    <w:rsid w:val="003F01DC"/>
    <w:rsid w:val="00447B62"/>
    <w:rsid w:val="004D0DEB"/>
    <w:rsid w:val="00656C17"/>
    <w:rsid w:val="00737D8F"/>
    <w:rsid w:val="008A3628"/>
    <w:rsid w:val="008D4D6D"/>
    <w:rsid w:val="009E71BB"/>
    <w:rsid w:val="00A73EDA"/>
    <w:rsid w:val="00A804CB"/>
    <w:rsid w:val="00AF5A04"/>
    <w:rsid w:val="00BF2525"/>
    <w:rsid w:val="00BF61E6"/>
    <w:rsid w:val="00C64939"/>
    <w:rsid w:val="00DC45C8"/>
    <w:rsid w:val="00E634C1"/>
    <w:rsid w:val="00E74DA0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A8D4"/>
  <w15:docId w15:val="{A775EFAE-31A3-45F3-B5A2-6072A10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ОМТП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Неїжпапа Леонід Олексійович</dc:creator>
  <cp:lastModifiedBy>Неїжпапа Леонід Олексійович</cp:lastModifiedBy>
  <cp:revision>11</cp:revision>
  <cp:lastPrinted>2022-07-25T07:54:00Z</cp:lastPrinted>
  <dcterms:created xsi:type="dcterms:W3CDTF">2022-07-23T17:56:00Z</dcterms:created>
  <dcterms:modified xsi:type="dcterms:W3CDTF">2022-07-25T07:59:00Z</dcterms:modified>
</cp:coreProperties>
</file>